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：张继颖</w:t>
      </w:r>
    </w:p>
    <w:p>
      <w:pPr>
        <w:jc w:val="left"/>
      </w:pPr>
      <w:r>
        <w:rPr>
          <w:rFonts w:hint="eastAsia"/>
        </w:rPr>
        <w:t>：</w:t>
      </w:r>
      <w:r>
        <w:rPr>
          <w:rFonts w:hint="eastAsia"/>
          <w:lang w:eastAsia="zh-CN"/>
        </w:rPr>
        <w:t>李可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77DC5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15D02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2021-01-31T10:38:51Z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